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KÜÖÜKOĞLU</w:t>
            </w:r>
          </w:p>
          <w:p w:rsidR="0033694B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54DCE" w:rsidP="00D0784C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D0784C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3406A6" w:rsidRDefault="003406A6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64AB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207D8D">
              <w:rPr>
                <w:rFonts w:cs="Arial"/>
                <w:b/>
                <w:szCs w:val="22"/>
              </w:rPr>
              <w:t>İ</w:t>
            </w:r>
            <w:r w:rsidR="00BB67D2">
              <w:rPr>
                <w:rFonts w:cs="Arial"/>
                <w:b/>
                <w:szCs w:val="22"/>
              </w:rPr>
              <w:t>fraz-Yola Terk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DA2FE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354DCE" w:rsidRDefault="008828CC" w:rsidP="00BB67D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</w:t>
            </w:r>
            <w:r w:rsidR="00BB67D2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354DCE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354DCE">
        <w:rPr>
          <w:rFonts w:cs="Arial"/>
          <w:sz w:val="24"/>
          <w:szCs w:val="24"/>
        </w:rPr>
        <w:t>26</w:t>
      </w:r>
      <w:r w:rsidR="00DA2FEE">
        <w:rPr>
          <w:rFonts w:cs="Arial"/>
          <w:sz w:val="24"/>
          <w:szCs w:val="24"/>
        </w:rPr>
        <w:t>.05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354DCE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DA2FEE" w:rsidRPr="00D53736" w:rsidRDefault="00BB67D2" w:rsidP="00DA2F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Yastıca</w:t>
      </w:r>
      <w:proofErr w:type="spellEnd"/>
      <w:r>
        <w:rPr>
          <w:rFonts w:cs="Arial"/>
          <w:sz w:val="24"/>
          <w:szCs w:val="24"/>
        </w:rPr>
        <w:t xml:space="preserve"> Köyü Ada;129 Parsel;2’de kayıtlı taşınmazın ifraz ve yola terk işleminin yapılmasına </w:t>
      </w:r>
      <w:r w:rsidR="00354DCE">
        <w:rPr>
          <w:rFonts w:cs="Arial"/>
          <w:sz w:val="24"/>
          <w:szCs w:val="24"/>
        </w:rPr>
        <w:t>ilişkin İl Özel İdaresin</w:t>
      </w:r>
      <w:r w:rsidR="003406A6">
        <w:rPr>
          <w:rFonts w:cs="Arial"/>
          <w:sz w:val="24"/>
          <w:szCs w:val="24"/>
        </w:rPr>
        <w:t xml:space="preserve">in Valilik Makamından </w:t>
      </w:r>
      <w:proofErr w:type="spellStart"/>
      <w:r w:rsidR="003406A6">
        <w:rPr>
          <w:rFonts w:cs="Arial"/>
          <w:sz w:val="24"/>
          <w:szCs w:val="24"/>
        </w:rPr>
        <w:t>muhavvel</w:t>
      </w:r>
      <w:proofErr w:type="spellEnd"/>
      <w:r w:rsidR="003406A6">
        <w:rPr>
          <w:rFonts w:cs="Arial"/>
          <w:sz w:val="24"/>
          <w:szCs w:val="24"/>
        </w:rPr>
        <w:t xml:space="preserve"> 2</w:t>
      </w:r>
      <w:r w:rsidR="00564AB5">
        <w:rPr>
          <w:rFonts w:cs="Arial"/>
          <w:sz w:val="24"/>
          <w:szCs w:val="24"/>
        </w:rPr>
        <w:t>4</w:t>
      </w:r>
      <w:r w:rsidR="00354DCE">
        <w:rPr>
          <w:rFonts w:cs="Arial"/>
          <w:sz w:val="24"/>
          <w:szCs w:val="24"/>
        </w:rPr>
        <w:t>.05.2022 tarih ve 6</w:t>
      </w:r>
      <w:r w:rsidR="00564AB5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55</w:t>
      </w:r>
      <w:r w:rsidR="00354DCE">
        <w:rPr>
          <w:rFonts w:cs="Arial"/>
          <w:sz w:val="24"/>
          <w:szCs w:val="24"/>
        </w:rPr>
        <w:t xml:space="preserve"> Sayılı yazısı 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B67D2" w:rsidRDefault="00BB67D2" w:rsidP="00A2383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Yastıca</w:t>
      </w:r>
      <w:proofErr w:type="spellEnd"/>
      <w:r>
        <w:rPr>
          <w:rFonts w:cs="Arial"/>
          <w:sz w:val="24"/>
          <w:szCs w:val="24"/>
        </w:rPr>
        <w:t xml:space="preserve"> Köyü Ada;129 Parsel;2’de kayıtlı taşınmazın ifraz ve yola terk işlemi talebi anlaşılmış olup, İl Özel İdaresi teknik ekipleri tarafından </w:t>
      </w:r>
      <w:proofErr w:type="spellStart"/>
      <w:r>
        <w:rPr>
          <w:rFonts w:cs="Arial"/>
          <w:sz w:val="24"/>
          <w:szCs w:val="24"/>
        </w:rPr>
        <w:t>yaılan</w:t>
      </w:r>
      <w:proofErr w:type="spellEnd"/>
      <w:r>
        <w:rPr>
          <w:rFonts w:cs="Arial"/>
          <w:sz w:val="24"/>
          <w:szCs w:val="24"/>
        </w:rPr>
        <w:t xml:space="preserve"> incelemelerde talebin uygun olduğu görüldüğünden, </w:t>
      </w:r>
    </w:p>
    <w:p w:rsidR="00141C09" w:rsidRDefault="00BB67D2" w:rsidP="00A2383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Yastıca</w:t>
      </w:r>
      <w:proofErr w:type="spellEnd"/>
      <w:r>
        <w:rPr>
          <w:rFonts w:cs="Arial"/>
          <w:sz w:val="24"/>
          <w:szCs w:val="24"/>
        </w:rPr>
        <w:t xml:space="preserve"> Köyü Ada;129 Parsel;2’de kayıtlı taşınmazın 3194 sayılı İmar Kanunu 15 ve 16. Maddeleri ile 5018 sayılı Kamu Mali Yönetimi ve Kontrol Kanunu (</w:t>
      </w:r>
      <w:r w:rsidRPr="00BB67D2">
        <w:rPr>
          <w:rFonts w:cs="Arial"/>
          <w:i/>
          <w:sz w:val="24"/>
          <w:szCs w:val="24"/>
        </w:rPr>
        <w:t>parselin etrafında imar planı bulunmaması</w:t>
      </w:r>
      <w:r>
        <w:rPr>
          <w:rFonts w:cs="Arial"/>
          <w:sz w:val="24"/>
          <w:szCs w:val="24"/>
        </w:rPr>
        <w:t xml:space="preserve">) hükümleri uyarınca sakınca olmadığından, söz konusu parselin ekli dosyada gösterildiği şekilde yola terk ve 2 (iki) kısma ifrazına </w:t>
      </w:r>
      <w:r w:rsidR="00CC1653">
        <w:rPr>
          <w:rFonts w:cs="Arial"/>
          <w:sz w:val="24"/>
          <w:szCs w:val="24"/>
        </w:rPr>
        <w:t>oy birliği ile karar verilmiştir.</w:t>
      </w:r>
    </w:p>
    <w:p w:rsidR="00CC1653" w:rsidRDefault="00CC1653" w:rsidP="007C21BA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354DCE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  <w:r w:rsidR="00DA2FEE">
        <w:rPr>
          <w:rFonts w:cs="Arial"/>
          <w:sz w:val="20"/>
        </w:rPr>
        <w:t xml:space="preserve">Mehmet </w:t>
      </w:r>
      <w:proofErr w:type="gramStart"/>
      <w:r w:rsidR="00DA2FEE">
        <w:rPr>
          <w:rFonts w:cs="Arial"/>
          <w:sz w:val="20"/>
        </w:rPr>
        <w:t xml:space="preserve">TANRIAŞIKI         </w:t>
      </w:r>
      <w:proofErr w:type="spellStart"/>
      <w:r w:rsidR="00DA2FEE">
        <w:rPr>
          <w:rFonts w:cs="Arial"/>
          <w:sz w:val="20"/>
        </w:rPr>
        <w:t>M.Cemil</w:t>
      </w:r>
      <w:proofErr w:type="spellEnd"/>
      <w:proofErr w:type="gramEnd"/>
      <w:r w:rsidR="00DA2FEE">
        <w:rPr>
          <w:rFonts w:cs="Arial"/>
          <w:sz w:val="20"/>
        </w:rPr>
        <w:t xml:space="preserve"> TEKBAŞ 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</w:t>
      </w:r>
      <w:r w:rsidR="00DA2FEE">
        <w:rPr>
          <w:rFonts w:cs="Arial"/>
          <w:sz w:val="20"/>
        </w:rPr>
        <w:t>Hasan BOZKURT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354DCE">
        <w:rPr>
          <w:rFonts w:cs="Arial"/>
          <w:sz w:val="20"/>
        </w:rPr>
        <w:t xml:space="preserve">    </w:t>
      </w:r>
      <w:r w:rsidR="00FE0AAE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>Genel Sekreter</w:t>
      </w:r>
      <w:r w:rsidR="00FE0AAE" w:rsidRPr="00625F2B">
        <w:rPr>
          <w:rFonts w:cs="Arial"/>
          <w:sz w:val="20"/>
        </w:rPr>
        <w:t xml:space="preserve">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</w:t>
      </w:r>
      <w:r w:rsidR="00DA2FEE">
        <w:rPr>
          <w:rFonts w:cs="Arial"/>
          <w:sz w:val="20"/>
        </w:rPr>
        <w:t xml:space="preserve">    </w:t>
      </w:r>
      <w:r w:rsidR="00E211C1" w:rsidRPr="00625F2B">
        <w:rPr>
          <w:rFonts w:cs="Arial"/>
          <w:sz w:val="20"/>
        </w:rPr>
        <w:t xml:space="preserve">      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  <w:r w:rsidR="00DA2FEE">
        <w:rPr>
          <w:rFonts w:cs="Arial"/>
          <w:sz w:val="20"/>
        </w:rPr>
        <w:t xml:space="preserve">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     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</w:t>
      </w:r>
      <w:r w:rsidR="00354DCE">
        <w:rPr>
          <w:rFonts w:cs="Arial"/>
          <w:sz w:val="20"/>
        </w:rPr>
        <w:t xml:space="preserve">                            </w:t>
      </w:r>
      <w:r w:rsidRPr="00625F2B">
        <w:rPr>
          <w:rFonts w:cs="Arial"/>
          <w:sz w:val="20"/>
        </w:rPr>
        <w:t xml:space="preserve">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</w:t>
      </w:r>
      <w:r w:rsidRPr="00600FE7">
        <w:rPr>
          <w:rFonts w:cs="Arial"/>
          <w:szCs w:val="22"/>
        </w:rPr>
        <w:t xml:space="preserve">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9B1899" w:rsidRDefault="009B1899" w:rsidP="008208D1">
      <w:pPr>
        <w:rPr>
          <w:rFonts w:ascii="Times New Roman" w:hAnsi="Times New Roman"/>
          <w:szCs w:val="22"/>
        </w:rPr>
      </w:pPr>
    </w:p>
    <w:p w:rsidR="009B1899" w:rsidRDefault="009B1899" w:rsidP="008208D1">
      <w:pPr>
        <w:rPr>
          <w:rFonts w:cs="Arial"/>
          <w:b/>
          <w:szCs w:val="22"/>
        </w:rPr>
      </w:pPr>
    </w:p>
    <w:sectPr w:rsidR="009B189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E2" w:rsidRDefault="00FB42E2">
      <w:r>
        <w:separator/>
      </w:r>
    </w:p>
  </w:endnote>
  <w:endnote w:type="continuationSeparator" w:id="0">
    <w:p w:rsidR="00FB42E2" w:rsidRDefault="00FB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4DC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E2" w:rsidRDefault="00FB42E2">
      <w:r>
        <w:separator/>
      </w:r>
    </w:p>
  </w:footnote>
  <w:footnote w:type="continuationSeparator" w:id="0">
    <w:p w:rsidR="00FB42E2" w:rsidRDefault="00FB4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09D8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C33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3729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07D8D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06A6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4DCE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40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292E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5E5"/>
    <w:rsid w:val="005018D8"/>
    <w:rsid w:val="00502436"/>
    <w:rsid w:val="00504C4E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AB5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2D36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308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70FD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5B2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465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21BA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964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28CC"/>
    <w:rsid w:val="00883055"/>
    <w:rsid w:val="00883D32"/>
    <w:rsid w:val="00884343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1D67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31F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99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3837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584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C28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4885"/>
    <w:rsid w:val="00B04FA4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B67D2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28B7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84C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318A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2FEE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2E2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161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8F7A-013E-4353-85B9-88522C98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2022-05-26T06:37:00Z</cp:lastPrinted>
  <dcterms:created xsi:type="dcterms:W3CDTF">2022-05-26T06:45:00Z</dcterms:created>
  <dcterms:modified xsi:type="dcterms:W3CDTF">2022-05-26T06:45:00Z</dcterms:modified>
</cp:coreProperties>
</file>